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6C2F0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eastAsia="zh-CN"/>
        </w:rPr>
        <w:t>南石门农村商业银行股份有限公司数据专线采购项目</w:t>
      </w:r>
    </w:p>
    <w:p w14:paraId="734087B1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宋体" w:hAnsi="宋体" w:cs="宋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val="en-US" w:eastAsia="zh-CN"/>
        </w:rPr>
        <w:t>采购公告</w:t>
      </w:r>
    </w:p>
    <w:p w14:paraId="4E6DC75F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p w14:paraId="4E6CD295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3081801F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各意向供应商：</w:t>
      </w:r>
    </w:p>
    <w:p w14:paraId="2A5B8854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湖南石门农村商业银行股份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有限公司拟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数据专线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进行采购，公开询价时间为2025年6月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日09时00分（北京时间），并按照报价高低进行排序确定成交供应商。</w:t>
      </w:r>
    </w:p>
    <w:p w14:paraId="7D185C49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一、项目内容：</w:t>
      </w:r>
    </w:p>
    <w:p w14:paraId="439FDFBC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1、采购人: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湖南石门农村商业银行股份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有限公司</w:t>
      </w:r>
    </w:p>
    <w:p w14:paraId="5C1493AB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2、项目名称：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湖南石门农村商业银行股份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数据专线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采购项目</w:t>
      </w:r>
    </w:p>
    <w:p w14:paraId="47A62E45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3、项目内容及参数要求：见附件</w:t>
      </w:r>
    </w:p>
    <w:p w14:paraId="0AE909B2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4、采购数量：详见附件</w:t>
      </w:r>
    </w:p>
    <w:p w14:paraId="339DAF26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5、采购项目预算：最高限价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万元（含税）。</w:t>
      </w:r>
    </w:p>
    <w:p w14:paraId="172F03D5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6、采购方式：公开询价</w:t>
      </w:r>
    </w:p>
    <w:p w14:paraId="7F76C15D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二、提供资料要求：</w:t>
      </w:r>
    </w:p>
    <w:p w14:paraId="7E0CCF76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1、具有独立承担民事责任的能力（提供营业执照盖供应商公章）；</w:t>
      </w:r>
    </w:p>
    <w:p w14:paraId="2EBD4441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2、具有有效的法定代表人/单位负责人身份证明或授权委托；</w:t>
      </w:r>
    </w:p>
    <w:p w14:paraId="715FC1A0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3、具有良好的商业信誉和健全的财务会计制度；</w:t>
      </w:r>
    </w:p>
    <w:p w14:paraId="480AEAF2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、具有履行合同所必须的设备和专业技术能力；</w:t>
      </w:r>
    </w:p>
    <w:p w14:paraId="2DCEBACC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5、具有依法缴纳税收良好记录；</w:t>
      </w:r>
    </w:p>
    <w:p w14:paraId="1E248EC4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6、参加本次采购活动前三年内，在经营活动中是否有重大违法记录；</w:t>
      </w:r>
    </w:p>
    <w:p w14:paraId="7180758C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7、提供无行贿犯罪承诺函原件；</w:t>
      </w:r>
    </w:p>
    <w:p w14:paraId="146D4830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8、提供未被列入失信被执行人、重大税收违法案件当事人名单、政府采购严重违法失信名单的承诺函原件；</w:t>
      </w:r>
    </w:p>
    <w:p w14:paraId="0569EC0F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9、类似业绩1个（合同或中标通知书）；</w:t>
      </w:r>
    </w:p>
    <w:p w14:paraId="136BAB5C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10、按询价通知书要求提供其他承诺函原件；</w:t>
      </w:r>
    </w:p>
    <w:p w14:paraId="019B93D3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11、报价表；</w:t>
      </w:r>
    </w:p>
    <w:p w14:paraId="426B971D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三、其他要求</w:t>
      </w:r>
    </w:p>
    <w:p w14:paraId="570113B1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1.服务期：1年。</w:t>
      </w:r>
    </w:p>
    <w:p w14:paraId="6CAC3ACE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2.供应商应有完善的技术支持与服务体系。</w:t>
      </w:r>
    </w:p>
    <w:p w14:paraId="0C489076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四、报价地点：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石门县楚江街道荷花社区澧阳中路051号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办公室</w:t>
      </w:r>
    </w:p>
    <w:p w14:paraId="29B078CC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五、采购人：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湖南石门农村商业银行股份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有限公司 </w:t>
      </w:r>
    </w:p>
    <w:p w14:paraId="359D4A69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 xml:space="preserve">伍主任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联系电话：1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5274235320</w:t>
      </w:r>
    </w:p>
    <w:p w14:paraId="32B4C7ED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时间：2025年6月3日</w:t>
      </w:r>
    </w:p>
    <w:p w14:paraId="7B5FAF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A28C9"/>
    <w:rsid w:val="2DD317D6"/>
    <w:rsid w:val="386B3661"/>
    <w:rsid w:val="3F255310"/>
    <w:rsid w:val="5300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afterLines="0" w:afterAutospacing="0" w:line="480" w:lineRule="auto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588</Characters>
  <Lines>0</Lines>
  <Paragraphs>0</Paragraphs>
  <TotalTime>0</TotalTime>
  <ScaleCrop>false</ScaleCrop>
  <LinksUpToDate>false</LinksUpToDate>
  <CharactersWithSpaces>608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2024-06-25T09:12:00Z</dcterms:created>
  <dc:creator>Administrator</dc:creator>
  <cp:lastModifiedBy></cp:lastModifiedBy>
  <dcterms:modified xsi:type="dcterms:W3CDTF">2025-06-12T04:05:23Z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B406173B6DCD43379C046D2D71785F74_13</vt:lpwstr>
  </property>
  <property fmtid="{D5CDD505-2E9C-101B-9397-08002B2CF9AE}" pid="4" name="KSOTemplateDocerSaveRecord">
    <vt:lpwstr>eyJoZGlkIjoiYTRmODQ1ZDhmZjFjNzYzY2QxMTUwZWYyMGE1Mzk1NmMiLCJ1c2VySWQiOiI2NDAwNDQ4NjcifQ==</vt:lpwstr>
  </property>
</Properties>
</file>